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390EF7" w:rsidRDefault="00BE3E7C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27</w:t>
            </w:r>
            <w:r w:rsidR="004D152F">
              <w:rPr>
                <w:noProof/>
                <w:sz w:val="24"/>
                <w:szCs w:val="24"/>
                <w:lang w:val="en-US"/>
              </w:rPr>
              <w:t>.12.2018</w:t>
            </w:r>
          </w:p>
        </w:tc>
        <w:tc>
          <w:tcPr>
            <w:tcW w:w="5528" w:type="dxa"/>
          </w:tcPr>
          <w:p w:rsidR="00766160" w:rsidRPr="00B211DA" w:rsidRDefault="00772302" w:rsidP="004D152F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66160" w:rsidRPr="002E7A58">
              <w:rPr>
                <w:sz w:val="24"/>
                <w:szCs w:val="24"/>
              </w:rPr>
              <w:t>№</w:t>
            </w:r>
            <w:r w:rsidRPr="00390EF7">
              <w:rPr>
                <w:sz w:val="24"/>
                <w:szCs w:val="24"/>
              </w:rPr>
              <w:t xml:space="preserve"> </w:t>
            </w:r>
            <w:r w:rsidR="004D152F">
              <w:rPr>
                <w:sz w:val="24"/>
                <w:szCs w:val="24"/>
                <w:lang w:val="en-US"/>
              </w:rPr>
              <w:t>9-</w:t>
            </w:r>
            <w:r w:rsidR="000D12CA">
              <w:rPr>
                <w:sz w:val="24"/>
                <w:szCs w:val="24"/>
                <w:lang w:val="en-US"/>
              </w:rPr>
              <w:t>398</w:t>
            </w:r>
            <w:r w:rsidR="00B211DA">
              <w:rPr>
                <w:sz w:val="24"/>
                <w:szCs w:val="24"/>
              </w:rPr>
              <w:t>/9(720)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484D39">
        <w:rPr>
          <w:noProof/>
          <w:color w:val="000000"/>
          <w:sz w:val="24"/>
          <w:szCs w:val="24"/>
        </w:rPr>
        <w:t>О</w:t>
      </w:r>
      <w:r w:rsidR="004D152F" w:rsidRPr="004D152F">
        <w:rPr>
          <w:noProof/>
          <w:color w:val="000000"/>
          <w:sz w:val="24"/>
          <w:szCs w:val="24"/>
        </w:rPr>
        <w:t>бщество с ограниченной ответственнос</w:t>
      </w:r>
      <w:r w:rsidR="000D12CA">
        <w:rPr>
          <w:noProof/>
          <w:color w:val="000000"/>
          <w:sz w:val="24"/>
          <w:szCs w:val="24"/>
        </w:rPr>
        <w:t>тью «Томскводоканал</w:t>
      </w:r>
      <w:r w:rsidR="004D152F" w:rsidRPr="004D152F">
        <w:rPr>
          <w:noProof/>
          <w:color w:val="000000"/>
          <w:sz w:val="24"/>
          <w:szCs w:val="24"/>
        </w:rPr>
        <w:t>»</w:t>
      </w:r>
      <w:r w:rsidR="005031A6" w:rsidRPr="005031A6">
        <w:rPr>
          <w:noProof/>
          <w:color w:val="000000"/>
          <w:sz w:val="24"/>
          <w:szCs w:val="24"/>
        </w:rPr>
        <w:t xml:space="preserve"> (ИНН</w:t>
      </w:r>
      <w:r w:rsidR="000D12CA">
        <w:rPr>
          <w:noProof/>
          <w:color w:val="000000"/>
          <w:sz w:val="24"/>
          <w:szCs w:val="24"/>
        </w:rPr>
        <w:t xml:space="preserve"> 7017270664</w:t>
      </w:r>
      <w:r w:rsidR="005031A6" w:rsidRPr="005031A6">
        <w:rPr>
          <w:noProof/>
          <w:color w:val="000000"/>
          <w:sz w:val="24"/>
          <w:szCs w:val="24"/>
        </w:rPr>
        <w:t xml:space="preserve">) </w:t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B211DA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</w:t>
      </w:r>
      <w:r w:rsidR="00484D39">
        <w:rPr>
          <w:sz w:val="24"/>
          <w:szCs w:val="24"/>
        </w:rPr>
        <w:t>.07.</w:t>
      </w:r>
      <w:r w:rsidR="00A546CF" w:rsidRPr="00A546CF">
        <w:rPr>
          <w:sz w:val="24"/>
          <w:szCs w:val="24"/>
        </w:rPr>
        <w:t xml:space="preserve">2010 № 190-ФЗ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теплоснабжении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 xml:space="preserve">, постановлением Правительства Российской Федерации от 22.10.2012 № 1075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ценообразовании в сфере теплоснабжения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BE3E7C">
        <w:rPr>
          <w:sz w:val="24"/>
          <w:szCs w:val="24"/>
        </w:rPr>
        <w:t>2</w:t>
      </w:r>
      <w:r w:rsidR="00BE3E7C" w:rsidRPr="00BE3E7C">
        <w:rPr>
          <w:sz w:val="24"/>
          <w:szCs w:val="24"/>
        </w:rPr>
        <w:t>7</w:t>
      </w:r>
      <w:r w:rsidR="004D152F" w:rsidRPr="004D152F">
        <w:rPr>
          <w:sz w:val="24"/>
          <w:szCs w:val="24"/>
        </w:rPr>
        <w:t>.12.2018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B211DA">
        <w:rPr>
          <w:sz w:val="24"/>
          <w:szCs w:val="24"/>
        </w:rPr>
        <w:t xml:space="preserve"> 40/2</w:t>
      </w:r>
    </w:p>
    <w:p w:rsidR="00766160" w:rsidRPr="001F07C3" w:rsidRDefault="00766160" w:rsidP="00B211DA">
      <w:pPr>
        <w:tabs>
          <w:tab w:val="left" w:pos="1134"/>
        </w:tabs>
        <w:jc w:val="both"/>
        <w:rPr>
          <w:sz w:val="24"/>
          <w:szCs w:val="24"/>
        </w:rPr>
      </w:pPr>
    </w:p>
    <w:p w:rsidR="00766160" w:rsidRPr="001F07C3" w:rsidRDefault="00766160" w:rsidP="00B211DA">
      <w:pPr>
        <w:pStyle w:val="ac"/>
        <w:tabs>
          <w:tab w:val="left" w:pos="1134"/>
        </w:tabs>
        <w:ind w:firstLine="709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5031A6" w:rsidRDefault="00766160" w:rsidP="00B211DA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1134"/>
        </w:tabs>
        <w:ind w:left="0" w:firstLine="709"/>
        <w:jc w:val="both"/>
        <w:rPr>
          <w:sz w:val="24"/>
          <w:szCs w:val="24"/>
        </w:rPr>
      </w:pPr>
      <w:r w:rsidRPr="005031A6">
        <w:rPr>
          <w:sz w:val="24"/>
          <w:szCs w:val="24"/>
        </w:rPr>
        <w:t xml:space="preserve">Установить тарифы организации </w:t>
      </w:r>
      <w:r w:rsidR="00484D39">
        <w:rPr>
          <w:noProof/>
          <w:color w:val="000000"/>
          <w:sz w:val="24"/>
          <w:szCs w:val="24"/>
        </w:rPr>
        <w:t>О</w:t>
      </w:r>
      <w:r w:rsidR="000D12CA" w:rsidRPr="004D152F">
        <w:rPr>
          <w:noProof/>
          <w:color w:val="000000"/>
          <w:sz w:val="24"/>
          <w:szCs w:val="24"/>
        </w:rPr>
        <w:t>бщество с ограниченной ответственнос</w:t>
      </w:r>
      <w:r w:rsidR="000D12CA">
        <w:rPr>
          <w:noProof/>
          <w:color w:val="000000"/>
          <w:sz w:val="24"/>
          <w:szCs w:val="24"/>
        </w:rPr>
        <w:t>тью «Томскводоканал</w:t>
      </w:r>
      <w:r w:rsidR="000D12CA" w:rsidRPr="004D152F">
        <w:rPr>
          <w:noProof/>
          <w:color w:val="000000"/>
          <w:sz w:val="24"/>
          <w:szCs w:val="24"/>
        </w:rPr>
        <w:t>»</w:t>
      </w:r>
      <w:r w:rsidR="000D12CA" w:rsidRPr="005031A6">
        <w:rPr>
          <w:noProof/>
          <w:color w:val="000000"/>
          <w:sz w:val="24"/>
          <w:szCs w:val="24"/>
        </w:rPr>
        <w:t xml:space="preserve"> (ИНН</w:t>
      </w:r>
      <w:r w:rsidR="000D12CA">
        <w:rPr>
          <w:noProof/>
          <w:color w:val="000000"/>
          <w:sz w:val="24"/>
          <w:szCs w:val="24"/>
        </w:rPr>
        <w:t xml:space="preserve"> 7017270664</w:t>
      </w:r>
      <w:r w:rsidR="000D12CA" w:rsidRPr="005031A6">
        <w:rPr>
          <w:noProof/>
          <w:color w:val="000000"/>
          <w:sz w:val="24"/>
          <w:szCs w:val="24"/>
        </w:rPr>
        <w:t>)</w:t>
      </w:r>
      <w:r w:rsidR="005031A6" w:rsidRPr="005031A6">
        <w:rPr>
          <w:noProof/>
          <w:color w:val="000000"/>
          <w:sz w:val="24"/>
          <w:szCs w:val="24"/>
        </w:rPr>
        <w:t xml:space="preserve"> </w:t>
      </w:r>
      <w:r w:rsidRPr="005031A6">
        <w:rPr>
          <w:sz w:val="24"/>
          <w:szCs w:val="24"/>
        </w:rPr>
        <w:t xml:space="preserve">на </w:t>
      </w:r>
      <w:r w:rsidR="009663ED" w:rsidRPr="005031A6">
        <w:rPr>
          <w:bCs/>
          <w:sz w:val="24"/>
          <w:szCs w:val="24"/>
        </w:rPr>
        <w:t>горячую воду</w:t>
      </w:r>
      <w:r w:rsidR="00A546CF" w:rsidRPr="005031A6">
        <w:rPr>
          <w:bCs/>
          <w:sz w:val="24"/>
          <w:szCs w:val="24"/>
        </w:rPr>
        <w:t xml:space="preserve"> в открытой системе теплоснабжения </w:t>
      </w:r>
      <w:r w:rsidR="009663ED" w:rsidRPr="005031A6">
        <w:rPr>
          <w:bCs/>
          <w:sz w:val="24"/>
          <w:szCs w:val="24"/>
        </w:rPr>
        <w:t>(горячее водоснабжение)</w:t>
      </w:r>
      <w:r w:rsidR="000B6F58" w:rsidRPr="005031A6">
        <w:rPr>
          <w:bCs/>
          <w:sz w:val="24"/>
          <w:szCs w:val="24"/>
        </w:rPr>
        <w:t xml:space="preserve">, отпускаемую </w:t>
      </w:r>
      <w:r w:rsidR="005031A6" w:rsidRPr="005031A6">
        <w:rPr>
          <w:noProof/>
          <w:sz w:val="24"/>
          <w:szCs w:val="24"/>
        </w:rPr>
        <w:t xml:space="preserve">потребителям </w:t>
      </w:r>
      <w:r w:rsidR="000D12CA" w:rsidRPr="000D12CA">
        <w:rPr>
          <w:noProof/>
          <w:sz w:val="24"/>
          <w:szCs w:val="24"/>
        </w:rPr>
        <w:t>котельной, расположенной по адресу: город Томск, улица Нижне-Луговая, 87</w:t>
      </w:r>
      <w:r w:rsidR="004A5DC7" w:rsidRPr="005031A6">
        <w:rPr>
          <w:color w:val="000000"/>
          <w:sz w:val="24"/>
          <w:szCs w:val="24"/>
        </w:rPr>
        <w:t>,</w:t>
      </w:r>
      <w:r w:rsidR="00D46BEA" w:rsidRPr="005031A6">
        <w:rPr>
          <w:color w:val="000000"/>
          <w:sz w:val="24"/>
          <w:szCs w:val="24"/>
        </w:rPr>
        <w:t xml:space="preserve"> </w:t>
      </w:r>
      <w:r w:rsidRPr="005031A6">
        <w:rPr>
          <w:sz w:val="24"/>
          <w:szCs w:val="24"/>
        </w:rPr>
        <w:t>согласно приложению к настоящему приказу.</w:t>
      </w:r>
    </w:p>
    <w:p w:rsidR="00766160" w:rsidRPr="00651C35" w:rsidRDefault="00651C35" w:rsidP="00B211DA">
      <w:pPr>
        <w:pStyle w:val="af2"/>
        <w:numPr>
          <w:ilvl w:val="0"/>
          <w:numId w:val="8"/>
        </w:numPr>
        <w:tabs>
          <w:tab w:val="left" w:pos="284"/>
          <w:tab w:val="left" w:pos="1134"/>
        </w:tabs>
        <w:ind w:left="0" w:firstLine="709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4D152F" w:rsidRPr="004D152F">
        <w:rPr>
          <w:sz w:val="24"/>
          <w:szCs w:val="24"/>
        </w:rPr>
        <w:t>01.01.2019</w:t>
      </w:r>
      <w:r w:rsidRPr="00651C35">
        <w:rPr>
          <w:sz w:val="24"/>
          <w:szCs w:val="24"/>
        </w:rPr>
        <w:t xml:space="preserve"> по</w:t>
      </w:r>
      <w:r w:rsidR="004D152F" w:rsidRPr="004D152F">
        <w:rPr>
          <w:sz w:val="24"/>
          <w:szCs w:val="24"/>
        </w:rPr>
        <w:t xml:space="preserve"> 31.12.2019</w:t>
      </w:r>
      <w:r w:rsidRPr="00651C35">
        <w:rPr>
          <w:sz w:val="24"/>
          <w:szCs w:val="24"/>
        </w:rPr>
        <w:t>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F642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766160" w:rsidRDefault="00F642C3" w:rsidP="00F642C3">
      <w:pPr>
        <w:tabs>
          <w:tab w:val="left" w:pos="2835"/>
        </w:tabs>
        <w:ind w:firstLine="0"/>
        <w:jc w:val="center"/>
        <w:rPr>
          <w:color w:val="000000"/>
          <w:sz w:val="22"/>
          <w:szCs w:val="22"/>
        </w:rPr>
        <w:sectPr w:rsidR="00766160" w:rsidSect="00766160">
          <w:headerReference w:type="even" r:id="rId8"/>
          <w:footerReference w:type="default" r:id="rId9"/>
          <w:headerReference w:type="first" r:id="rId10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F642C3" w:rsidRPr="00B211DA" w:rsidRDefault="00766160" w:rsidP="00B211DA">
      <w:pPr>
        <w:tabs>
          <w:tab w:val="left" w:pos="2835"/>
        </w:tabs>
        <w:ind w:left="10773" w:firstLine="0"/>
        <w:rPr>
          <w:color w:val="000000"/>
          <w:sz w:val="24"/>
          <w:szCs w:val="24"/>
        </w:rPr>
      </w:pPr>
      <w:r w:rsidRPr="00B211DA">
        <w:rPr>
          <w:color w:val="000000"/>
          <w:sz w:val="24"/>
          <w:szCs w:val="24"/>
        </w:rPr>
        <w:lastRenderedPageBreak/>
        <w:t>Приложение к приказу</w:t>
      </w:r>
    </w:p>
    <w:p w:rsidR="00F642C3" w:rsidRPr="00B211DA" w:rsidRDefault="00766160" w:rsidP="00B211DA">
      <w:pPr>
        <w:tabs>
          <w:tab w:val="left" w:pos="2835"/>
        </w:tabs>
        <w:ind w:left="10773" w:firstLine="0"/>
        <w:rPr>
          <w:color w:val="000000"/>
          <w:sz w:val="24"/>
          <w:szCs w:val="24"/>
        </w:rPr>
      </w:pPr>
      <w:r w:rsidRPr="00B211DA">
        <w:rPr>
          <w:color w:val="000000"/>
          <w:sz w:val="24"/>
          <w:szCs w:val="24"/>
        </w:rPr>
        <w:t>Департамента тарифного регулирования</w:t>
      </w:r>
      <w:r w:rsidR="00F642C3" w:rsidRPr="00B211DA">
        <w:rPr>
          <w:color w:val="000000"/>
          <w:sz w:val="24"/>
          <w:szCs w:val="24"/>
        </w:rPr>
        <w:t xml:space="preserve"> </w:t>
      </w:r>
    </w:p>
    <w:p w:rsidR="00F642C3" w:rsidRPr="00B211DA" w:rsidRDefault="00F642C3" w:rsidP="00B211DA">
      <w:pPr>
        <w:tabs>
          <w:tab w:val="left" w:pos="2835"/>
        </w:tabs>
        <w:ind w:left="10773" w:firstLine="0"/>
        <w:rPr>
          <w:color w:val="000000"/>
          <w:sz w:val="24"/>
          <w:szCs w:val="24"/>
        </w:rPr>
      </w:pPr>
      <w:r w:rsidRPr="00B211DA">
        <w:rPr>
          <w:color w:val="000000"/>
          <w:sz w:val="24"/>
          <w:szCs w:val="24"/>
        </w:rPr>
        <w:t>Томской области</w:t>
      </w:r>
    </w:p>
    <w:p w:rsidR="00766160" w:rsidRPr="00B211DA" w:rsidRDefault="00766160" w:rsidP="00B211DA">
      <w:pPr>
        <w:tabs>
          <w:tab w:val="left" w:pos="2835"/>
        </w:tabs>
        <w:ind w:left="10773" w:firstLine="0"/>
        <w:rPr>
          <w:color w:val="000000"/>
          <w:sz w:val="24"/>
          <w:szCs w:val="24"/>
        </w:rPr>
      </w:pPr>
      <w:r w:rsidRPr="00B211DA">
        <w:rPr>
          <w:color w:val="000000"/>
          <w:sz w:val="24"/>
          <w:szCs w:val="24"/>
        </w:rPr>
        <w:t xml:space="preserve">от </w:t>
      </w:r>
      <w:r w:rsidR="00BE3E7C" w:rsidRPr="00B211DA">
        <w:rPr>
          <w:color w:val="000000"/>
          <w:sz w:val="24"/>
          <w:szCs w:val="24"/>
        </w:rPr>
        <w:t>27</w:t>
      </w:r>
      <w:r w:rsidR="004D152F" w:rsidRPr="00B211DA">
        <w:rPr>
          <w:color w:val="000000"/>
          <w:sz w:val="24"/>
          <w:szCs w:val="24"/>
        </w:rPr>
        <w:t>.12.2018</w:t>
      </w:r>
      <w:r w:rsidRPr="00B211DA">
        <w:rPr>
          <w:sz w:val="24"/>
          <w:szCs w:val="24"/>
        </w:rPr>
        <w:t xml:space="preserve"> </w:t>
      </w:r>
      <w:r w:rsidR="00AD465B" w:rsidRPr="00B211DA">
        <w:rPr>
          <w:sz w:val="24"/>
          <w:szCs w:val="24"/>
        </w:rPr>
        <w:t>№</w:t>
      </w:r>
      <w:r w:rsidR="0078696B" w:rsidRPr="00B211DA">
        <w:rPr>
          <w:sz w:val="24"/>
          <w:szCs w:val="24"/>
        </w:rPr>
        <w:t xml:space="preserve"> </w:t>
      </w:r>
      <w:r w:rsidR="00B211DA" w:rsidRPr="00B211DA">
        <w:rPr>
          <w:sz w:val="24"/>
          <w:szCs w:val="24"/>
        </w:rPr>
        <w:t>9-398/9(720)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766160" w:rsidRPr="004D152F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484D39">
        <w:rPr>
          <w:sz w:val="24"/>
          <w:szCs w:val="24"/>
        </w:rPr>
        <w:t>О</w:t>
      </w:r>
      <w:r w:rsidR="000D12CA" w:rsidRPr="004D152F">
        <w:rPr>
          <w:noProof/>
          <w:color w:val="000000"/>
          <w:sz w:val="24"/>
          <w:szCs w:val="24"/>
        </w:rPr>
        <w:t>бщество с ограниченной ответственнос</w:t>
      </w:r>
      <w:r w:rsidR="000D12CA">
        <w:rPr>
          <w:noProof/>
          <w:color w:val="000000"/>
          <w:sz w:val="24"/>
          <w:szCs w:val="24"/>
        </w:rPr>
        <w:t>тью «Томскводоканал</w:t>
      </w:r>
      <w:r w:rsidR="000D12CA" w:rsidRPr="004D152F">
        <w:rPr>
          <w:noProof/>
          <w:color w:val="000000"/>
          <w:sz w:val="24"/>
          <w:szCs w:val="24"/>
        </w:rPr>
        <w:t>»</w:t>
      </w:r>
      <w:r w:rsidR="000D12CA" w:rsidRPr="005031A6">
        <w:rPr>
          <w:noProof/>
          <w:color w:val="000000"/>
          <w:sz w:val="24"/>
          <w:szCs w:val="24"/>
        </w:rPr>
        <w:t xml:space="preserve"> (ИНН</w:t>
      </w:r>
      <w:r w:rsidR="000D12CA">
        <w:rPr>
          <w:noProof/>
          <w:color w:val="000000"/>
          <w:sz w:val="24"/>
          <w:szCs w:val="24"/>
        </w:rPr>
        <w:t xml:space="preserve"> 7017270664</w:t>
      </w:r>
      <w:r w:rsidR="000D12CA" w:rsidRPr="005031A6">
        <w:rPr>
          <w:noProof/>
          <w:color w:val="000000"/>
          <w:sz w:val="24"/>
          <w:szCs w:val="24"/>
        </w:rPr>
        <w:t>)</w:t>
      </w:r>
      <w:r w:rsidR="005031A6" w:rsidRPr="005031A6">
        <w:rPr>
          <w:noProof/>
          <w:color w:val="000000"/>
          <w:sz w:val="24"/>
          <w:szCs w:val="24"/>
        </w:rPr>
        <w:t xml:space="preserve">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="007F7681" w:rsidRPr="007F7681">
        <w:t xml:space="preserve"> </w:t>
      </w:r>
      <w:r w:rsidR="000D12CA" w:rsidRPr="000D12CA">
        <w:rPr>
          <w:noProof/>
          <w:sz w:val="24"/>
          <w:szCs w:val="24"/>
        </w:rPr>
        <w:t>котельной, расположенной по адресу: город Томск, улица Нижне-Луговая, 87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4D152F" w:rsidRPr="004D152F">
        <w:rPr>
          <w:sz w:val="24"/>
          <w:szCs w:val="24"/>
        </w:rPr>
        <w:t>01.01.2019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 w:rsidR="004D152F" w:rsidRPr="004D152F">
        <w:rPr>
          <w:noProof/>
          <w:color w:val="000000"/>
          <w:sz w:val="24"/>
          <w:szCs w:val="24"/>
        </w:rPr>
        <w:t>31.12.2019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F642C3">
          <w:headerReference w:type="first" r:id="rId11"/>
          <w:pgSz w:w="16840" w:h="11907" w:orient="landscape" w:code="9"/>
          <w:pgMar w:top="1270" w:right="538" w:bottom="851" w:left="425" w:header="720" w:footer="567" w:gutter="0"/>
          <w:cols w:space="720"/>
          <w:titlePg/>
        </w:sectPr>
      </w:pPr>
    </w:p>
    <w:tbl>
      <w:tblPr>
        <w:tblW w:w="161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2112"/>
        <w:gridCol w:w="1417"/>
        <w:gridCol w:w="1701"/>
        <w:gridCol w:w="1241"/>
        <w:gridCol w:w="35"/>
        <w:gridCol w:w="1276"/>
        <w:gridCol w:w="11"/>
        <w:gridCol w:w="1123"/>
        <w:gridCol w:w="35"/>
        <w:gridCol w:w="1280"/>
        <w:gridCol w:w="35"/>
        <w:gridCol w:w="1734"/>
        <w:gridCol w:w="35"/>
        <w:gridCol w:w="1240"/>
        <w:gridCol w:w="35"/>
        <w:gridCol w:w="1241"/>
        <w:gridCol w:w="35"/>
        <w:gridCol w:w="992"/>
      </w:tblGrid>
      <w:tr w:rsidR="0005212C" w:rsidRPr="0005212C" w:rsidTr="00772302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F642C3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01.01.201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  <w:r w:rsidRPr="0005212C">
              <w:rPr>
                <w:color w:val="000000"/>
                <w:sz w:val="22"/>
                <w:szCs w:val="22"/>
              </w:rPr>
              <w:t>-30.06.201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6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F642C3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  <w:r w:rsidRPr="0005212C">
              <w:rPr>
                <w:color w:val="000000"/>
                <w:sz w:val="22"/>
                <w:szCs w:val="22"/>
              </w:rPr>
              <w:t>-31.12.201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</w:p>
        </w:tc>
      </w:tr>
      <w:tr w:rsidR="0005212C" w:rsidRPr="0005212C" w:rsidTr="00772302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05212C" w:rsidTr="00772302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05212C" w:rsidTr="00772302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тыс.руб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тыс.руб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5212C" w:rsidRPr="0005212C" w:rsidTr="00416C2F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D12CA" w:rsidRDefault="000D12CA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D12CA">
              <w:rPr>
                <w:noProof/>
                <w:color w:val="000000"/>
                <w:sz w:val="22"/>
                <w:szCs w:val="22"/>
              </w:rPr>
              <w:t>Общество с ограниченной ответственностью «Томскводоканал» (ИНН 7017270664)</w:t>
            </w: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212C" w:rsidRPr="00F66EB8" w:rsidRDefault="0005212C" w:rsidP="004D15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население </w:t>
            </w:r>
            <w:r w:rsidR="000D12CA">
              <w:rPr>
                <w:color w:val="000000"/>
                <w:sz w:val="22"/>
                <w:szCs w:val="22"/>
              </w:rPr>
              <w:t>(тарифы указываются с учетом НДС</w:t>
            </w:r>
            <w:r w:rsidR="004D152F">
              <w:rPr>
                <w:color w:val="000000"/>
                <w:sz w:val="22"/>
                <w:szCs w:val="22"/>
              </w:rPr>
              <w:t>)</w:t>
            </w:r>
            <w:r w:rsidR="004D152F" w:rsidRPr="000D12CA">
              <w:rPr>
                <w:color w:val="000000"/>
                <w:sz w:val="22"/>
                <w:szCs w:val="22"/>
              </w:rPr>
              <w:t>*</w:t>
            </w:r>
          </w:p>
        </w:tc>
      </w:tr>
      <w:tr w:rsidR="0005212C" w:rsidRPr="0005212C" w:rsidTr="00836563">
        <w:trPr>
          <w:trHeight w:val="38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4D152F" w:rsidRDefault="004148AE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207,80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D12CA" w:rsidRDefault="000D12CA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40,44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4D152F" w:rsidRDefault="004148AE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2 506,16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417DD2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D12CA" w:rsidRDefault="00A371CC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46,51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4D152F" w:rsidRDefault="004148AE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2 568,70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05212C" w:rsidTr="00836563">
        <w:trPr>
          <w:trHeight w:val="5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212C" w:rsidRPr="00F66EB8" w:rsidRDefault="0005212C" w:rsidP="004D15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прочие потребители </w:t>
            </w:r>
            <w:r w:rsidR="004D152F" w:rsidRPr="004D152F">
              <w:rPr>
                <w:color w:val="000000"/>
                <w:sz w:val="22"/>
                <w:szCs w:val="22"/>
              </w:rPr>
              <w:t>(</w:t>
            </w:r>
            <w:r w:rsidR="000D12CA">
              <w:rPr>
                <w:color w:val="000000"/>
                <w:sz w:val="22"/>
                <w:szCs w:val="22"/>
              </w:rPr>
              <w:t>без учета НДС</w:t>
            </w:r>
            <w:r w:rsidR="00F66EB8">
              <w:rPr>
                <w:color w:val="000000"/>
                <w:sz w:val="22"/>
                <w:szCs w:val="22"/>
              </w:rPr>
              <w:t>)</w:t>
            </w:r>
            <w:r w:rsidR="004D152F">
              <w:rPr>
                <w:color w:val="000000"/>
                <w:sz w:val="22"/>
                <w:szCs w:val="22"/>
              </w:rPr>
              <w:t>*</w:t>
            </w:r>
          </w:p>
        </w:tc>
      </w:tr>
      <w:tr w:rsidR="00417DD2" w:rsidRPr="0005212C" w:rsidTr="004D152F">
        <w:trPr>
          <w:trHeight w:val="9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7DD2" w:rsidRPr="0005212C" w:rsidRDefault="00417DD2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7DD2" w:rsidRPr="0005212C" w:rsidRDefault="00417DD2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5031A6" w:rsidRDefault="004148AE" w:rsidP="00C137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173,17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D12CA" w:rsidRDefault="000D12CA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33,70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D12CA" w:rsidRDefault="000D12CA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2 088,47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A83761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A83761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574E9F" w:rsidRDefault="00417DD2" w:rsidP="00C446D3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D12CA" w:rsidRDefault="00A371CC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38,76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D12CA" w:rsidRDefault="000D12CA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2 140,58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5212C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5212C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417DD2" w:rsidRPr="000D12CA" w:rsidRDefault="00E73274" w:rsidP="00417DD2">
      <w:pPr>
        <w:tabs>
          <w:tab w:val="left" w:pos="2835"/>
        </w:tabs>
        <w:ind w:left="-142" w:firstLine="567"/>
        <w:rPr>
          <w:sz w:val="22"/>
          <w:szCs w:val="22"/>
        </w:rPr>
      </w:pPr>
      <w:r>
        <w:rPr>
          <w:sz w:val="22"/>
          <w:szCs w:val="22"/>
        </w:rPr>
        <w:t>*</w:t>
      </w:r>
      <w:r w:rsidR="000D12CA">
        <w:rPr>
          <w:sz w:val="22"/>
          <w:szCs w:val="22"/>
        </w:rPr>
        <w:t xml:space="preserve"> Выделяется в целях реализации пункта 6 статьи 168 Налогового кодекса Российской Федерации (часть вторая)</w:t>
      </w:r>
    </w:p>
    <w:p w:rsidR="00766160" w:rsidRPr="00082B0D" w:rsidRDefault="00E73274" w:rsidP="00417DD2">
      <w:pPr>
        <w:tabs>
          <w:tab w:val="left" w:pos="2835"/>
        </w:tabs>
        <w:ind w:left="-142" w:firstLine="567"/>
      </w:pPr>
      <w:r>
        <w:rPr>
          <w:sz w:val="22"/>
          <w:szCs w:val="22"/>
        </w:rPr>
        <w:t>**</w:t>
      </w:r>
      <w:r w:rsidR="00417DD2" w:rsidRPr="00574E9F">
        <w:rPr>
          <w:sz w:val="22"/>
          <w:szCs w:val="22"/>
        </w:rPr>
        <w:t xml:space="preserve">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sectPr w:rsidR="00766160" w:rsidRPr="00082B0D" w:rsidSect="00F642C3">
      <w:headerReference w:type="even" r:id="rId12"/>
      <w:footerReference w:type="default" r:id="rId13"/>
      <w:headerReference w:type="first" r:id="rId14"/>
      <w:type w:val="continuous"/>
      <w:pgSz w:w="16840" w:h="11907" w:orient="landscape" w:code="9"/>
      <w:pgMar w:top="1270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F22" w:rsidRDefault="00EE6F22" w:rsidP="004E1599">
      <w:pPr>
        <w:pStyle w:val="ac"/>
      </w:pPr>
      <w:r>
        <w:separator/>
      </w:r>
    </w:p>
  </w:endnote>
  <w:endnote w:type="continuationSeparator" w:id="0">
    <w:p w:rsidR="00EE6F22" w:rsidRDefault="00EE6F22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F22" w:rsidRDefault="00EE6F22" w:rsidP="004E1599">
      <w:pPr>
        <w:pStyle w:val="ac"/>
      </w:pPr>
      <w:r>
        <w:separator/>
      </w:r>
    </w:p>
  </w:footnote>
  <w:footnote w:type="continuationSeparator" w:id="0">
    <w:p w:rsidR="00EE6F22" w:rsidRDefault="00EE6F22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551D99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pt;height:71.25pt" fillcolor="window">
                <v:imagedata r:id="rId1" o:title=""/>
              </v:shape>
              <o:OLEObject Type="Embed" ProgID="Word.Picture.8" ShapeID="_x0000_i1025" DrawAspect="Content" ObjectID="_1607414860" r:id="rId2"/>
            </w:objec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Pr="00F642C3" w:rsidRDefault="00EE6F22" w:rsidP="00F642C3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A546CF" w:rsidRDefault="00EE6F22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1.25pt" fillcolor="window">
                <v:imagedata r:id="rId1" o:title=""/>
              </v:shape>
              <o:OLEObject Type="Embed" ProgID="Word.Picture.8" ShapeID="_x0000_i1026" DrawAspect="Content" ObjectID="_1607414861" r:id="rId2"/>
            </w:object>
          </w:r>
          <w:r>
            <w:t xml:space="preserve">                                           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12CA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22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148AE"/>
    <w:rsid w:val="004168F9"/>
    <w:rsid w:val="00416C2F"/>
    <w:rsid w:val="00417DD2"/>
    <w:rsid w:val="00423D04"/>
    <w:rsid w:val="00430E38"/>
    <w:rsid w:val="00431C1D"/>
    <w:rsid w:val="00435A91"/>
    <w:rsid w:val="004477AF"/>
    <w:rsid w:val="00451D8C"/>
    <w:rsid w:val="004556FB"/>
    <w:rsid w:val="004560E4"/>
    <w:rsid w:val="0046611D"/>
    <w:rsid w:val="0047298A"/>
    <w:rsid w:val="00484D39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152F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371CC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1DA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3E7C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73274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42C3"/>
    <w:rsid w:val="00F66EB8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  <w:rsid w:val="00FF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5"/>
    <o:shapelayout v:ext="edit">
      <o:idmap v:ext="edit" data="1"/>
    </o:shapelayout>
  </w:shapeDefaults>
  <w:decimalSymbol w:val=","/>
  <w:listSeparator w:val=";"/>
  <w14:docId w14:val="0DF10518"/>
  <w15:docId w15:val="{33ABDA27-8863-4B61-9851-FE2C6F83C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BA4E2-1814-409C-987B-337FD907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28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13</cp:revision>
  <cp:lastPrinted>2018-12-27T04:21:00Z</cp:lastPrinted>
  <dcterms:created xsi:type="dcterms:W3CDTF">2018-12-19T09:24:00Z</dcterms:created>
  <dcterms:modified xsi:type="dcterms:W3CDTF">2018-12-27T04:21:00Z</dcterms:modified>
</cp:coreProperties>
</file>